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A72D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7C0E0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7C0E01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E2795" w:rsidRDefault="002F054A" w:rsidP="00DE2795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C507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E2795"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</w:p>
          <w:p w:rsidR="00DE2795" w:rsidRDefault="00DE2795" w:rsidP="00DE2795"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DE2795" w:rsidRDefault="00DE2795" w:rsidP="00DE2795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</w:p>
          <w:p w:rsidR="00DE2795" w:rsidRDefault="00DE2795" w:rsidP="00DE2795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</w:p>
          <w:p w:rsidR="00453A01" w:rsidRPr="00DE2795" w:rsidRDefault="00DE2795" w:rsidP="00DE2795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นางวัลลี  เกิดธูป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E2795" w:rsidRDefault="002F054A" w:rsidP="00DE2795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E2795"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0 2039 5552</w:t>
            </w:r>
          </w:p>
          <w:p w:rsidR="00DE2795" w:rsidRDefault="00881006" w:rsidP="00DE2795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E2795"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0 2039 5545</w:t>
            </w:r>
          </w:p>
          <w:p w:rsidR="00DE2795" w:rsidRDefault="00881006" w:rsidP="00DE2795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DE2795"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0 2039 5538</w:t>
            </w:r>
          </w:p>
          <w:p w:rsidR="00DE2795" w:rsidRDefault="00881006" w:rsidP="00DE2795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E2795"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0 2039 5541</w:t>
            </w:r>
          </w:p>
          <w:p w:rsidR="00453A01" w:rsidRPr="00881006" w:rsidRDefault="00881006" w:rsidP="00881006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E2795"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0 2039 5535</w:t>
            </w:r>
          </w:p>
        </w:tc>
      </w:tr>
      <w:tr w:rsidR="002F054A" w:rsidRPr="003B7C5A" w:rsidTr="00881006">
        <w:trPr>
          <w:trHeight w:val="2833"/>
        </w:trPr>
        <w:tc>
          <w:tcPr>
            <w:tcW w:w="5812" w:type="dxa"/>
            <w:gridSpan w:val="2"/>
            <w:tcBorders>
              <w:right w:val="nil"/>
            </w:tcBorders>
          </w:tcPr>
          <w:p w:rsidR="00DE2795" w:rsidRDefault="002F054A" w:rsidP="00DE2795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DE279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E2795"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นางสาวฐนิดา  น้อยสกุล</w:t>
            </w:r>
          </w:p>
          <w:p w:rsidR="00DE2795" w:rsidRDefault="00DE2795" w:rsidP="00DE2795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นางชุลี  ศรีนวล</w:t>
            </w:r>
          </w:p>
          <w:p w:rsidR="00DE2795" w:rsidRDefault="00DE2795" w:rsidP="00DE2795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นางสาวศิลาพร  กันทา</w:t>
            </w:r>
          </w:p>
          <w:p w:rsidR="00DE2795" w:rsidRDefault="00DE2795" w:rsidP="00DE2795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นางสาวสุฑาพร  อำมร</w:t>
            </w:r>
          </w:p>
          <w:p w:rsidR="00DE2795" w:rsidRDefault="00DE2795" w:rsidP="00DE2795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นายธนกร  กลีบขจร</w:t>
            </w:r>
          </w:p>
          <w:p w:rsidR="00DE2795" w:rsidRDefault="00DE2795" w:rsidP="00DE2795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นางสาวประภารัช  ทิพย์สงเคราะห์</w:t>
            </w:r>
          </w:p>
          <w:p w:rsidR="006C7B37" w:rsidRPr="00881006" w:rsidRDefault="00DE2795" w:rsidP="00881006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นางนวรัตน์  ป้องสงวน</w:t>
            </w:r>
          </w:p>
        </w:tc>
        <w:tc>
          <w:tcPr>
            <w:tcW w:w="3686" w:type="dxa"/>
            <w:tcBorders>
              <w:left w:val="nil"/>
            </w:tcBorders>
          </w:tcPr>
          <w:p w:rsidR="00DE2795" w:rsidRDefault="00D849B7" w:rsidP="00DE2795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E2795"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0 2039 5547</w:t>
            </w:r>
          </w:p>
          <w:p w:rsidR="00DE2795" w:rsidRDefault="00881006" w:rsidP="00DE2795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E2795"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0 2039 5553</w:t>
            </w:r>
          </w:p>
          <w:p w:rsidR="00DE2795" w:rsidRDefault="00881006" w:rsidP="00DE2795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E2795"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0 2039 5540</w:t>
            </w:r>
          </w:p>
          <w:p w:rsidR="00DE2795" w:rsidRDefault="00881006" w:rsidP="00DE2795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E2795"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0 2039 5543</w:t>
            </w:r>
          </w:p>
          <w:p w:rsidR="00DE2795" w:rsidRDefault="00881006" w:rsidP="00DE2795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E2795"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0 2039 5539</w:t>
            </w:r>
          </w:p>
          <w:p w:rsidR="00DE2795" w:rsidRDefault="00881006" w:rsidP="00DE2795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E2795"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0 2039 5547</w:t>
            </w:r>
          </w:p>
          <w:p w:rsidR="006C7B37" w:rsidRPr="00881006" w:rsidRDefault="00881006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E2795" w:rsidRPr="00223119">
              <w:rPr>
                <w:rFonts w:ascii="TH SarabunPSK" w:hAnsi="TH SarabunPSK" w:cs="TH SarabunPSK"/>
                <w:sz w:val="30"/>
                <w:szCs w:val="30"/>
                <w:cs/>
              </w:rPr>
              <w:t>0 2039 5551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C0E01" w:rsidRPr="0044674D" w:rsidRDefault="007C0E01" w:rsidP="007C0E01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พ.ศ. </w:t>
            </w:r>
            <w:r w:rsidRPr="0044674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สำนักอำนวยการ/สำนักส่งเสริมและพัฒนาสมรรถนะบุคลากร/สำนัก</w:t>
            </w:r>
            <w:r w:rsidRPr="00CF25C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มาตรฐานและคุณภาพอุดมศึกษา/สำนักยุทธศาสตร์อุดมศึกษาต่างประเทศ/สำนักติดตามและประเมินผลอุดมศึกษา/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สำนักประสานและส่งเสริมกิจการอุดมศึกษา/สำนักส่งเสริมและพัฒนาศักยภาพนักศึกษา/สำนักนโยบายและแผนการอุดมศึกษา/สำนักนิติการ/กลุ่มพัฒนาระบบบริหาร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ตรวจสอบภายใน/สำนักงานบริหารเทคโนโลยีสารสนเทศเพื่อพัฒนาการศึกษา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68068B" w:rsidRDefault="007C0E01" w:rsidP="0068068B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1193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7C0E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7C0E01">
              <w:rPr>
                <w:rFonts w:ascii="TH SarabunPSK" w:hAnsi="TH SarabunPSK" w:cs="TH SarabunPSK"/>
                <w:sz w:val="30"/>
                <w:szCs w:val="30"/>
              </w:rPr>
              <w:t>2540</w:t>
            </w:r>
          </w:p>
          <w:p w:rsidR="007C0E01" w:rsidRDefault="007C0E01" w:rsidP="0068068B">
            <w:pPr>
              <w:pStyle w:val="ListParagraph"/>
              <w:widowControl w:val="0"/>
              <w:numPr>
                <w:ilvl w:val="0"/>
                <w:numId w:val="11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8068B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68068B" w:rsidRDefault="007C0E01" w:rsidP="0068068B">
            <w:pPr>
              <w:pStyle w:val="ListParagraph"/>
              <w:widowControl w:val="0"/>
              <w:numPr>
                <w:ilvl w:val="0"/>
                <w:numId w:val="11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8068B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68068B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68068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</w:t>
            </w:r>
            <w:r w:rsidRPr="0068068B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Pr="0068068B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คณะกรรมการการอุดมศึกษา เพื่อเสริมสร้างความเข้าใจอันดีแก่ผู้รับบริการ</w:t>
            </w:r>
            <w:r w:rsidRPr="006806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4D5F2C">
        <w:trPr>
          <w:trHeight w:val="3109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0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514"/>
            </w:tblGrid>
            <w:tr w:rsidR="00A155E3" w:rsidRPr="003B7C5A" w:rsidTr="00C5078C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5078C" w:rsidRPr="003B7C5A" w:rsidTr="00C5078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CF25CB" w:rsidRDefault="00C5078C" w:rsidP="00C5078C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C5078C" w:rsidRPr="00CF25CB" w:rsidRDefault="00C5078C" w:rsidP="00C5078C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เงื่อนไขและเจตนารมย์ของพระราชบัญญัติข้อมูลข่าวสารของราชการ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พ.ศ. 2540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lastRenderedPageBreak/>
                    <w:t>ประชาชนเข้าตรวจดู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1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C5078C" w:rsidRPr="003B7C5A" w:rsidTr="00C5078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Default="00C5078C" w:rsidP="00C5078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13 สำนัก/หน่วยงานครอบครองและตามที่พระราชบัญญัติข้อมูลข่าวสารของราชการ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C5078C" w:rsidRPr="002F18D2" w:rsidRDefault="00C5078C" w:rsidP="00C5078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ในไตรมาสที่ 2 ของปีงบประมาณ 2562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C5078C" w:rsidRPr="003B7C5A" w:rsidTr="00C5078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A63CCF" w:rsidRDefault="00C5078C" w:rsidP="00C5078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สำนัก/หน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่วยงานรับผิดชอบในปีงบประมาณ 2562 อย่างน้อย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จัดแสดงเป็นเอกสารไว้ในศูนย์ข้อมูลข่าวสารของราชการ สกอ. และ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เผยแพร่อย่างเป็นปัจจุบัน ผ่านเว็บเพจสำนัก เว็บไซต์ สกอ. และสื่อออนไลน์ของหน่วยงาน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C5078C" w:rsidRPr="007D1818" w:rsidRDefault="00C5078C" w:rsidP="00C5078C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ในปีงบประมาณ 2562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</w:t>
                  </w:r>
                  <w:r w:rsidRPr="00C54A21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และมีการปรับให้เป็นปัจจุบันทุกไตรมาส</w:t>
                  </w:r>
                  <w:r w:rsidRPr="00C54A21">
                    <w:rPr>
                      <w:rFonts w:ascii="TH SarabunPSK" w:hAnsi="TH SarabunPSK" w:cs="TH SarabunPSK"/>
                      <w:b/>
                      <w:bCs/>
                      <w:spacing w:val="-8"/>
                      <w:sz w:val="30"/>
                      <w:szCs w:val="30"/>
                      <w:cs/>
                    </w:rPr>
                    <w:t xml:space="preserve"> </w:t>
                  </w:r>
                  <w:r w:rsidRPr="00C54A21">
                    <w:rPr>
                      <w:rFonts w:ascii="TH SarabunPSK" w:hAnsi="TH SarabunPSK" w:cs="TH SarabunPSK"/>
                      <w:i/>
                      <w:iCs/>
                      <w:spacing w:val="-8"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2562)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C5078C" w:rsidRPr="003B7C5A" w:rsidTr="00C5078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A22D60" w:rsidRDefault="00C5078C" w:rsidP="00C5078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มีผล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กระทบต่อประชาชนในปีงบประมาณ 2562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อย่างน้อย 3 แผนงาน/โครงการ เพื่อเผยแพร่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C5078C" w:rsidRPr="007D1818" w:rsidRDefault="00C5078C" w:rsidP="00C5078C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  <w:t>ของปีงบประมาณ 2562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C5078C" w:rsidRPr="003B7C5A" w:rsidTr="00C5078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A22D60" w:rsidRDefault="00C5078C" w:rsidP="00C5078C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(13 หน่วยงาน) เพื่อใช้เป็นข้อมูล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lastRenderedPageBreak/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ของสำนักงานคณะกรรมการการอุดมศึกษาเพื่อเผยแพร่และอ้างอิง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C5078C" w:rsidRPr="00E14841" w:rsidRDefault="00C5078C" w:rsidP="00C5078C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ในไตรมาสที่ 4 ของปีงบประมาณ 2562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9703C4" w:rsidRPr="003B7C5A" w:rsidTr="004D5F2C">
        <w:trPr>
          <w:trHeight w:val="3110"/>
        </w:trPr>
        <w:tc>
          <w:tcPr>
            <w:tcW w:w="9498" w:type="dxa"/>
            <w:gridSpan w:val="3"/>
          </w:tcPr>
          <w:p w:rsidR="009703C4" w:rsidRPr="001A6664" w:rsidRDefault="009703C4" w:rsidP="009703C4">
            <w:pPr>
              <w:spacing w:line="30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9703C4" w:rsidRPr="001A6664" w:rsidRDefault="009703C4" w:rsidP="009703C4">
            <w:pPr>
              <w:tabs>
                <w:tab w:val="left" w:pos="720"/>
                <w:tab w:val="left" w:pos="851"/>
              </w:tabs>
              <w:spacing w:line="30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9703C4" w:rsidRPr="0044674D" w:rsidRDefault="009703C4" w:rsidP="009703C4">
            <w:pPr>
              <w:tabs>
                <w:tab w:val="left" w:pos="567"/>
              </w:tabs>
              <w:spacing w:line="30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9703C4" w:rsidRPr="0044674D" w:rsidRDefault="009703C4" w:rsidP="009703C4">
            <w:pPr>
              <w:tabs>
                <w:tab w:val="left" w:pos="567"/>
              </w:tabs>
              <w:spacing w:line="30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9703C4" w:rsidRPr="0044674D" w:rsidRDefault="009703C4" w:rsidP="009703C4">
            <w:pPr>
              <w:tabs>
                <w:tab w:val="left" w:pos="567"/>
              </w:tabs>
              <w:spacing w:line="30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9703C4" w:rsidRPr="0044674D" w:rsidRDefault="009703C4" w:rsidP="009703C4">
            <w:pPr>
              <w:tabs>
                <w:tab w:val="left" w:pos="567"/>
              </w:tabs>
              <w:spacing w:line="30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9703C4" w:rsidRPr="0044674D" w:rsidRDefault="009703C4" w:rsidP="009703C4">
            <w:pPr>
              <w:tabs>
                <w:tab w:val="left" w:pos="567"/>
              </w:tabs>
              <w:spacing w:line="30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9703C4" w:rsidRPr="0044674D" w:rsidRDefault="009703C4" w:rsidP="009703C4">
            <w:pPr>
              <w:tabs>
                <w:tab w:val="left" w:pos="567"/>
              </w:tabs>
              <w:spacing w:line="30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9703C4" w:rsidRPr="0044674D" w:rsidRDefault="009703C4" w:rsidP="009703C4">
            <w:pPr>
              <w:tabs>
                <w:tab w:val="left" w:pos="567"/>
              </w:tabs>
              <w:spacing w:line="30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9703C4" w:rsidRPr="0044674D" w:rsidRDefault="009703C4" w:rsidP="009703C4">
            <w:pPr>
              <w:tabs>
                <w:tab w:val="left" w:pos="567"/>
              </w:tabs>
              <w:spacing w:line="30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9703C4" w:rsidRPr="0044674D" w:rsidRDefault="009703C4" w:rsidP="009703C4">
            <w:pPr>
              <w:tabs>
                <w:tab w:val="left" w:pos="567"/>
              </w:tabs>
              <w:spacing w:line="30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9703C4" w:rsidRPr="0044674D" w:rsidRDefault="009703C4" w:rsidP="009703C4">
            <w:pPr>
              <w:tabs>
                <w:tab w:val="left" w:pos="567"/>
              </w:tabs>
              <w:spacing w:line="30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9703C4" w:rsidRPr="0044674D" w:rsidRDefault="009703C4" w:rsidP="009703C4">
            <w:pPr>
              <w:tabs>
                <w:tab w:val="left" w:pos="567"/>
              </w:tabs>
              <w:spacing w:line="30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การพิจารณาวินิจฉัยดังกล่าว</w:t>
            </w:r>
          </w:p>
          <w:p w:rsidR="009703C4" w:rsidRPr="0044674D" w:rsidRDefault="009703C4" w:rsidP="009703C4">
            <w:pPr>
              <w:tabs>
                <w:tab w:val="left" w:pos="567"/>
              </w:tabs>
              <w:spacing w:line="30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9703C4" w:rsidRPr="0044674D" w:rsidRDefault="009703C4" w:rsidP="009703C4">
            <w:pPr>
              <w:tabs>
                <w:tab w:val="left" w:pos="567"/>
              </w:tabs>
              <w:spacing w:line="30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9703C4" w:rsidRPr="0044674D" w:rsidRDefault="009703C4" w:rsidP="009703C4">
            <w:pPr>
              <w:tabs>
                <w:tab w:val="left" w:pos="567"/>
              </w:tabs>
              <w:spacing w:line="30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9703C4" w:rsidRPr="0044674D" w:rsidRDefault="009703C4" w:rsidP="009703C4">
            <w:pPr>
              <w:tabs>
                <w:tab w:val="left" w:pos="567"/>
              </w:tabs>
              <w:spacing w:line="30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9703C4" w:rsidRPr="0044674D" w:rsidRDefault="009703C4" w:rsidP="009703C4">
            <w:pPr>
              <w:tabs>
                <w:tab w:val="left" w:pos="567"/>
              </w:tabs>
              <w:spacing w:line="30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9703C4" w:rsidRPr="0044674D" w:rsidRDefault="009703C4" w:rsidP="009703C4">
            <w:pPr>
              <w:tabs>
                <w:tab w:val="left" w:pos="567"/>
              </w:tabs>
              <w:spacing w:line="30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9703C4" w:rsidRPr="0044674D" w:rsidRDefault="009703C4" w:rsidP="009703C4">
            <w:pPr>
              <w:tabs>
                <w:tab w:val="left" w:pos="567"/>
              </w:tabs>
              <w:spacing w:line="30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9703C4" w:rsidRPr="0044674D" w:rsidRDefault="009703C4" w:rsidP="009703C4">
            <w:pPr>
              <w:tabs>
                <w:tab w:val="left" w:pos="567"/>
              </w:tabs>
              <w:spacing w:line="30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9703C4" w:rsidRPr="00DE2795" w:rsidRDefault="009703C4" w:rsidP="009703C4">
            <w:pPr>
              <w:tabs>
                <w:tab w:val="left" w:pos="567"/>
              </w:tabs>
              <w:spacing w:line="30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9703C4" w:rsidRPr="009703C4" w:rsidRDefault="009703C4" w:rsidP="002605E5">
            <w:pPr>
              <w:tabs>
                <w:tab w:val="left" w:pos="484"/>
              </w:tabs>
              <w:spacing w:line="300" w:lineRule="exact"/>
              <w:ind w:right="1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2F054A" w:rsidRPr="003B7C5A" w:rsidTr="009703C4">
        <w:trPr>
          <w:trHeight w:val="2936"/>
        </w:trPr>
        <w:tc>
          <w:tcPr>
            <w:tcW w:w="9498" w:type="dxa"/>
            <w:gridSpan w:val="3"/>
          </w:tcPr>
          <w:p w:rsidR="002F054A" w:rsidRPr="003B7C5A" w:rsidRDefault="006B1A5D" w:rsidP="009703C4">
            <w:pPr>
              <w:spacing w:before="120"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ก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9703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9703C4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9703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9703C4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9703C4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583EED" w:rsidP="009703C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368BF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</w:t>
                  </w:r>
                  <w:r w:rsidRPr="00E1484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276" w:type="dxa"/>
                </w:tcPr>
                <w:p w:rsidR="004032BC" w:rsidRPr="00AC4F8B" w:rsidRDefault="00583EED" w:rsidP="009703C4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4757D" w:rsidP="009703C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 New" w:eastAsia="Cordia New" w:hAnsi="TH Sarabun New" w:cs="TH Sarabun New"/>
                      <w:sz w:val="30"/>
                      <w:szCs w:val="30"/>
                      <w:cs/>
                    </w:rPr>
                    <w:t xml:space="preserve">ระดับ </w:t>
                  </w:r>
                  <w:r>
                    <w:rPr>
                      <w:rFonts w:ascii="TH Sarabun New" w:eastAsia="Cordia New" w:hAnsi="TH Sarabun New" w:cs="TH Sarabun New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4757D" w:rsidP="009703C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  <w:r w:rsidR="004D5F2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4D5F2C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4757D" w:rsidP="009703C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15</w:t>
                  </w:r>
                  <w:r w:rsidR="004D5F2C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2F054A" w:rsidRPr="003B7C5A" w:rsidRDefault="002F054A" w:rsidP="009703C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95551" w:rsidRPr="003B7C5A" w:rsidTr="004D5F2C">
        <w:trPr>
          <w:trHeight w:val="558"/>
        </w:trPr>
        <w:tc>
          <w:tcPr>
            <w:tcW w:w="9498" w:type="dxa"/>
            <w:gridSpan w:val="3"/>
          </w:tcPr>
          <w:p w:rsidR="00895551" w:rsidRDefault="00895551" w:rsidP="009703C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95551" w:rsidRPr="00A3060C" w:rsidRDefault="002E14E8" w:rsidP="009703C4">
            <w:pPr>
              <w:spacing w:before="120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pacing w:val="-6"/>
                <w:sz w:val="30"/>
                <w:szCs w:val="30"/>
              </w:rPr>
              <w:tab/>
            </w:r>
            <w:r w:rsidR="00895551" w:rsidRPr="00CF4C5F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สำนักประสานและส่งเสริมกิจการอุดมศึกษาได้ดำเนินการตามขั้นตอนที่กำหนดไว้ในเกณฑ์การให้คะแนน</w:t>
            </w:r>
            <w:r w:rsidR="00895551" w:rsidRPr="00CF4C5F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  <w:r w:rsidR="00895551" w:rsidRPr="00A3060C">
              <w:rPr>
                <w:rFonts w:ascii="TH Sarabun New" w:hAnsi="TH Sarabun New" w:cs="TH Sarabun New"/>
                <w:spacing w:val="-2"/>
                <w:sz w:val="30"/>
                <w:szCs w:val="30"/>
                <w:cs/>
              </w:rPr>
              <w:t>โดยมีการแต่งตั้งคณะทำงานในการเปิดเผยข้อมูลข่าวสารของสำนัก ตามคำสั่งสำนักประสาน</w:t>
            </w:r>
            <w:r w:rsidR="0078669D" w:rsidRPr="00A3060C">
              <w:rPr>
                <w:rFonts w:ascii="TH Sarabun New" w:hAnsi="TH Sarabun New" w:cs="TH Sarabun New"/>
                <w:spacing w:val="-2"/>
                <w:sz w:val="30"/>
                <w:szCs w:val="30"/>
                <w:cs/>
              </w:rPr>
              <w:t>และส่งเสริมกิจการอุดมศึกษา</w:t>
            </w:r>
            <w:r w:rsidR="0078669D" w:rsidRPr="00A3060C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30"/>
                <w:szCs w:val="30"/>
                <w:cs/>
              </w:rPr>
              <w:br/>
            </w:r>
            <w:r w:rsidR="0078669D" w:rsidRPr="00A3060C">
              <w:rPr>
                <w:rFonts w:ascii="TH Sarabun New" w:hAnsi="TH Sarabun New" w:cs="TH Sarabun New"/>
                <w:spacing w:val="2"/>
                <w:sz w:val="30"/>
                <w:szCs w:val="30"/>
                <w:cs/>
              </w:rPr>
              <w:t xml:space="preserve">ที่ </w:t>
            </w:r>
            <w:r w:rsidR="0078669D" w:rsidRPr="00A3060C">
              <w:rPr>
                <w:rFonts w:ascii="TH Sarabun New" w:hAnsi="TH Sarabun New" w:cs="TH Sarabun New"/>
                <w:spacing w:val="2"/>
                <w:sz w:val="30"/>
                <w:szCs w:val="30"/>
              </w:rPr>
              <w:t>1</w:t>
            </w:r>
            <w:r w:rsidR="0078669D" w:rsidRPr="00A3060C">
              <w:rPr>
                <w:rFonts w:ascii="TH Sarabun New" w:hAnsi="TH Sarabun New" w:cs="TH Sarabun New"/>
                <w:spacing w:val="2"/>
                <w:sz w:val="30"/>
                <w:szCs w:val="30"/>
                <w:cs/>
              </w:rPr>
              <w:t>/256</w:t>
            </w:r>
            <w:r w:rsidR="0078669D" w:rsidRPr="00A3060C">
              <w:rPr>
                <w:rFonts w:ascii="TH Sarabun New" w:hAnsi="TH Sarabun New" w:cs="TH Sarabun New"/>
                <w:spacing w:val="2"/>
                <w:sz w:val="30"/>
                <w:szCs w:val="30"/>
              </w:rPr>
              <w:t>2</w:t>
            </w:r>
            <w:r w:rsidR="0078669D" w:rsidRPr="00A3060C">
              <w:rPr>
                <w:rFonts w:ascii="TH Sarabun New" w:hAnsi="TH Sarabun New" w:cs="TH Sarabun New"/>
                <w:spacing w:val="2"/>
                <w:sz w:val="30"/>
                <w:szCs w:val="30"/>
                <w:cs/>
              </w:rPr>
              <w:t xml:space="preserve"> ลงวันที่ </w:t>
            </w:r>
            <w:r w:rsidR="0078669D" w:rsidRPr="00A3060C">
              <w:rPr>
                <w:rFonts w:ascii="TH Sarabun New" w:hAnsi="TH Sarabun New" w:cs="TH Sarabun New"/>
                <w:spacing w:val="2"/>
                <w:sz w:val="30"/>
                <w:szCs w:val="30"/>
              </w:rPr>
              <w:t>4</w:t>
            </w:r>
            <w:r w:rsidR="0078669D" w:rsidRPr="00A3060C">
              <w:rPr>
                <w:rFonts w:ascii="TH Sarabun New" w:hAnsi="TH Sarabun New" w:cs="TH Sarabun New"/>
                <w:spacing w:val="2"/>
                <w:sz w:val="30"/>
                <w:szCs w:val="30"/>
                <w:cs/>
              </w:rPr>
              <w:t xml:space="preserve"> </w:t>
            </w:r>
            <w:r w:rsidR="0078669D" w:rsidRPr="00A3060C">
              <w:rPr>
                <w:rFonts w:ascii="TH Sarabun New" w:hAnsi="TH Sarabun New" w:cs="TH Sarabun New" w:hint="cs"/>
                <w:spacing w:val="2"/>
                <w:sz w:val="30"/>
                <w:szCs w:val="30"/>
                <w:cs/>
              </w:rPr>
              <w:t>มกราคม</w:t>
            </w:r>
            <w:r w:rsidR="0078669D" w:rsidRPr="00A3060C">
              <w:rPr>
                <w:rFonts w:ascii="TH Sarabun New" w:hAnsi="TH Sarabun New" w:cs="TH Sarabun New"/>
                <w:spacing w:val="2"/>
                <w:sz w:val="30"/>
                <w:szCs w:val="30"/>
                <w:cs/>
              </w:rPr>
              <w:t xml:space="preserve"> 2562</w:t>
            </w:r>
            <w:r w:rsidR="00895551" w:rsidRPr="00A3060C">
              <w:rPr>
                <w:rFonts w:ascii="TH Sarabun New" w:hAnsi="TH Sarabun New" w:cs="TH Sarabun New"/>
                <w:spacing w:val="2"/>
                <w:sz w:val="30"/>
                <w:szCs w:val="30"/>
                <w:cs/>
              </w:rPr>
              <w:t xml:space="preserve"> เพื่อให้มีผู้รับผิดชอบในการจัดทำข้อมูล รวบรวม</w:t>
            </w:r>
            <w:r w:rsidR="00953EA9" w:rsidRPr="00A3060C">
              <w:rPr>
                <w:rFonts w:ascii="TH Sarabun New" w:hAnsi="TH Sarabun New" w:cs="TH Sarabun New" w:hint="cs"/>
                <w:spacing w:val="2"/>
                <w:sz w:val="30"/>
                <w:szCs w:val="30"/>
                <w:cs/>
              </w:rPr>
              <w:t xml:space="preserve"> </w:t>
            </w:r>
            <w:r w:rsidR="00895551" w:rsidRPr="00A3060C">
              <w:rPr>
                <w:rFonts w:ascii="TH Sarabun New" w:hAnsi="TH Sarabun New" w:cs="TH Sarabun New"/>
                <w:spacing w:val="2"/>
                <w:sz w:val="30"/>
                <w:szCs w:val="30"/>
                <w:cs/>
              </w:rPr>
              <w:t>จัดส่ง</w:t>
            </w:r>
            <w:r w:rsidR="00953EA9" w:rsidRPr="00A3060C">
              <w:rPr>
                <w:rFonts w:ascii="TH Sarabun New" w:hAnsi="TH Sarabun New" w:cs="TH Sarabun New" w:hint="cs"/>
                <w:spacing w:val="2"/>
                <w:sz w:val="30"/>
                <w:szCs w:val="30"/>
                <w:cs/>
              </w:rPr>
              <w:t xml:space="preserve"> </w:t>
            </w:r>
            <w:r w:rsidR="00953EA9" w:rsidRPr="00A3060C">
              <w:rPr>
                <w:rFonts w:ascii="TH Sarabun New" w:hAnsi="TH Sarabun New" w:cs="TH Sarabun New"/>
                <w:spacing w:val="2"/>
                <w:sz w:val="30"/>
                <w:szCs w:val="30"/>
                <w:cs/>
              </w:rPr>
              <w:t>และ</w:t>
            </w:r>
            <w:r w:rsidR="00953EA9" w:rsidRPr="00A3060C">
              <w:rPr>
                <w:rFonts w:ascii="TH Sarabun New" w:hAnsi="TH Sarabun New" w:cs="TH Sarabun New" w:hint="cs"/>
                <w:spacing w:val="2"/>
                <w:sz w:val="30"/>
                <w:szCs w:val="30"/>
                <w:cs/>
              </w:rPr>
              <w:t>เผยแพร่</w:t>
            </w:r>
            <w:r w:rsidR="00895551" w:rsidRPr="00A3060C">
              <w:rPr>
                <w:rFonts w:ascii="TH Sarabun New" w:hAnsi="TH Sarabun New" w:cs="TH Sarabun New"/>
                <w:spacing w:val="2"/>
                <w:sz w:val="30"/>
                <w:szCs w:val="30"/>
                <w:cs/>
              </w:rPr>
              <w:t>ข้อมูลต่างๆ</w:t>
            </w:r>
            <w:r w:rsidR="00895551" w:rsidRPr="00A3060C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ที่อยู่ในความรับผิดชอบของสำนักให้กลุ่มงานประชาสัมพันธ์ สำนักอำนวยการ เพื่อรวบรวมไว้บริการประชาชนภายในศูนย์ข้อมูลข่าวสารของสำนักงานคณะกรรมการการอุดมศึกษา มีเว็บเพจของสำนักที่สามารถเชื่อมต่อกับเว็บไซต์ของสำนักงานคณะกรรมการการอุดมศึกษา เพื่อใช้ในการเผยแพร่ข่าวสาร โครงการ ภารกิจต่างๆ ของสำนัก (</w:t>
            </w:r>
            <w:r w:rsidR="00895551" w:rsidRPr="00A3060C">
              <w:rPr>
                <w:rFonts w:ascii="TH Sarabun New" w:hAnsi="TH Sarabun New" w:cs="TH Sarabun New"/>
                <w:sz w:val="30"/>
                <w:szCs w:val="30"/>
              </w:rPr>
              <w:t>www</w:t>
            </w:r>
            <w:r w:rsidR="00895551" w:rsidRPr="00A3060C">
              <w:rPr>
                <w:rFonts w:ascii="TH Sarabun New" w:hAnsi="TH Sarabun New" w:cs="TH Sarabun New"/>
                <w:sz w:val="30"/>
                <w:szCs w:val="30"/>
                <w:cs/>
              </w:rPr>
              <w:t>.</w:t>
            </w:r>
            <w:r w:rsidR="00895551" w:rsidRPr="00A3060C">
              <w:rPr>
                <w:rFonts w:ascii="TH Sarabun New" w:hAnsi="TH Sarabun New" w:cs="TH Sarabun New"/>
                <w:sz w:val="30"/>
                <w:szCs w:val="30"/>
              </w:rPr>
              <w:t>mua</w:t>
            </w:r>
            <w:r w:rsidR="00895551" w:rsidRPr="00A3060C">
              <w:rPr>
                <w:rFonts w:ascii="TH Sarabun New" w:hAnsi="TH Sarabun New" w:cs="TH Sarabun New"/>
                <w:sz w:val="30"/>
                <w:szCs w:val="30"/>
                <w:cs/>
              </w:rPr>
              <w:t>.</w:t>
            </w:r>
            <w:r w:rsidR="00895551" w:rsidRPr="00A3060C">
              <w:rPr>
                <w:rFonts w:ascii="TH Sarabun New" w:hAnsi="TH Sarabun New" w:cs="TH Sarabun New"/>
                <w:sz w:val="30"/>
                <w:szCs w:val="30"/>
              </w:rPr>
              <w:t>go</w:t>
            </w:r>
            <w:r w:rsidR="00895551" w:rsidRPr="00A3060C">
              <w:rPr>
                <w:rFonts w:ascii="TH Sarabun New" w:hAnsi="TH Sarabun New" w:cs="TH Sarabun New"/>
                <w:sz w:val="30"/>
                <w:szCs w:val="30"/>
                <w:cs/>
              </w:rPr>
              <w:t>.</w:t>
            </w:r>
            <w:r w:rsidR="00895551" w:rsidRPr="00A3060C">
              <w:rPr>
                <w:rFonts w:ascii="TH Sarabun New" w:hAnsi="TH Sarabun New" w:cs="TH Sarabun New"/>
                <w:sz w:val="30"/>
                <w:szCs w:val="30"/>
              </w:rPr>
              <w:t>th</w:t>
            </w:r>
            <w:r w:rsidR="00895551" w:rsidRPr="00A3060C">
              <w:rPr>
                <w:rFonts w:ascii="TH Sarabun New" w:hAnsi="TH Sarabun New" w:cs="TH Sarabun New"/>
                <w:sz w:val="30"/>
                <w:szCs w:val="30"/>
                <w:cs/>
              </w:rPr>
              <w:t>/</w:t>
            </w:r>
            <w:r w:rsidR="00895551" w:rsidRPr="00A3060C">
              <w:rPr>
                <w:rFonts w:ascii="TH Sarabun New" w:hAnsi="TH Sarabun New" w:cs="TH Sarabun New"/>
                <w:sz w:val="30"/>
                <w:szCs w:val="30"/>
              </w:rPr>
              <w:t>users</w:t>
            </w:r>
            <w:r w:rsidR="00895551" w:rsidRPr="00A3060C">
              <w:rPr>
                <w:rFonts w:ascii="TH Sarabun New" w:hAnsi="TH Sarabun New" w:cs="TH Sarabun New"/>
                <w:sz w:val="30"/>
                <w:szCs w:val="30"/>
                <w:cs/>
              </w:rPr>
              <w:t>/</w:t>
            </w:r>
            <w:r w:rsidR="00895551" w:rsidRPr="00A3060C">
              <w:rPr>
                <w:rFonts w:ascii="TH Sarabun New" w:hAnsi="TH Sarabun New" w:cs="TH Sarabun New"/>
                <w:sz w:val="30"/>
                <w:szCs w:val="30"/>
              </w:rPr>
              <w:t>bphe</w:t>
            </w:r>
            <w:r w:rsidR="00895551" w:rsidRPr="00A3060C">
              <w:rPr>
                <w:rFonts w:ascii="TH Sarabun New" w:hAnsi="TH Sarabun New" w:cs="TH Sarabun New"/>
                <w:sz w:val="30"/>
                <w:szCs w:val="30"/>
                <w:cs/>
              </w:rPr>
              <w:t>/</w:t>
            </w:r>
            <w:r w:rsidR="00895551" w:rsidRPr="00A3060C">
              <w:rPr>
                <w:rFonts w:ascii="TH Sarabun New" w:hAnsi="TH Sarabun New" w:cs="TH Sarabun New"/>
                <w:sz w:val="30"/>
                <w:szCs w:val="30"/>
              </w:rPr>
              <w:t>bs</w:t>
            </w:r>
            <w:r w:rsidR="00895551" w:rsidRPr="00A3060C">
              <w:rPr>
                <w:rFonts w:ascii="TH Sarabun New" w:hAnsi="TH Sarabun New" w:cs="TH Sarabun New"/>
                <w:sz w:val="30"/>
                <w:szCs w:val="30"/>
                <w:cs/>
              </w:rPr>
              <w:t>/)</w:t>
            </w:r>
            <w:r w:rsidR="00A3060C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และมีการปรับปรุงข้อมูลในเว็บไซต์ของสำนักให้เป็นปัจจุบัน</w:t>
            </w:r>
          </w:p>
          <w:p w:rsidR="00895551" w:rsidRPr="00E57DDF" w:rsidRDefault="00895551" w:rsidP="009703C4">
            <w:pPr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CF4C5F">
              <w:rPr>
                <w:rFonts w:ascii="TH Sarabun New" w:hAnsi="TH Sarabun New" w:cs="TH Sarabun New"/>
                <w:sz w:val="30"/>
                <w:szCs w:val="30"/>
                <w:cs/>
              </w:rPr>
              <w:tab/>
            </w:r>
            <w:r w:rsidRPr="00E57DDF">
              <w:rPr>
                <w:rFonts w:ascii="TH Sarabun New" w:hAnsi="TH Sarabun New" w:cs="TH Sarabun New"/>
                <w:sz w:val="30"/>
                <w:szCs w:val="30"/>
                <w:cs/>
              </w:rPr>
              <w:t>สำนักประสานและส่งเสริมกิจการอุดมศึกษา</w:t>
            </w:r>
            <w:r w:rsidRPr="00E57DDF">
              <w:rPr>
                <w:rFonts w:ascii="TH Sarabun New" w:hAnsi="TH Sarabun New" w:cs="TH Sarabun New" w:hint="cs"/>
                <w:sz w:val="30"/>
                <w:szCs w:val="30"/>
                <w:cs/>
              </w:rPr>
              <w:t>ได้ดำเนินการ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เป็นไป</w:t>
            </w:r>
            <w:r w:rsidRPr="00E57DDF">
              <w:rPr>
                <w:rFonts w:ascii="TH Sarabun New" w:hAnsi="TH Sarabun New" w:cs="TH Sarabun New" w:hint="cs"/>
                <w:sz w:val="30"/>
                <w:szCs w:val="30"/>
                <w:cs/>
              </w:rPr>
              <w:t>ตาม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ที่กำหนดไว้ใน</w:t>
            </w:r>
            <w:r w:rsidRPr="00E57DDF">
              <w:rPr>
                <w:rFonts w:ascii="TH Sarabun New" w:hAnsi="TH Sarabun New" w:cs="TH Sarabun New" w:hint="cs"/>
                <w:sz w:val="30"/>
                <w:szCs w:val="30"/>
                <w:cs/>
              </w:rPr>
              <w:t>ตัวชี้วัดที่ 3 ระดับคะแนน 3 โดย</w:t>
            </w:r>
            <w:r w:rsidRPr="00E57DDF">
              <w:rPr>
                <w:rFonts w:ascii="TH Sarabun New" w:hAnsi="TH Sarabun New" w:cs="TH Sarabun New"/>
                <w:sz w:val="30"/>
                <w:szCs w:val="30"/>
                <w:cs/>
              </w:rPr>
              <w:t>ได้มีหนังสือที่</w:t>
            </w:r>
            <w:r w:rsidR="00CF6DAE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ศธ 0505(1)/551 ลงวันที่ 29 มีนาคม 2562</w:t>
            </w:r>
            <w:r w:rsidRPr="00E57DDF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จัดส่งข้อมูลรายละเอียดของโครงการที่อยู่ใน</w:t>
            </w:r>
            <w:r w:rsidRPr="00E57DDF"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  <w:t>ความรับผิดชอบของสำนัก จำนวน 4 โครงการ ให้แก่กลุ่มงานประชาสัมพันธ์</w:t>
            </w:r>
            <w:r w:rsidRPr="00E57DDF">
              <w:rPr>
                <w:rFonts w:ascii="TH Sarabun New" w:hAnsi="TH Sarabun New" w:cs="TH Sarabun New" w:hint="cs"/>
                <w:spacing w:val="-8"/>
                <w:sz w:val="30"/>
                <w:szCs w:val="30"/>
                <w:cs/>
              </w:rPr>
              <w:t xml:space="preserve"> </w:t>
            </w:r>
            <w:r w:rsidRPr="00E57DDF"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  <w:t>เพื่อ</w:t>
            </w:r>
            <w:r w:rsidRPr="00E57DDF">
              <w:rPr>
                <w:rFonts w:ascii="TH Sarabun New" w:hAnsi="TH Sarabun New" w:cs="TH Sarabun New" w:hint="cs"/>
                <w:spacing w:val="-8"/>
                <w:sz w:val="30"/>
                <w:szCs w:val="30"/>
                <w:cs/>
              </w:rPr>
              <w:t>ใช้</w:t>
            </w:r>
            <w:r w:rsidRPr="00E57DDF"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  <w:t>เผยแพร่และรวบรวมไว้บริการประชาชน</w:t>
            </w:r>
            <w:r w:rsidRPr="00E57DDF">
              <w:rPr>
                <w:rFonts w:ascii="TH Sarabun New" w:hAnsi="TH Sarabun New" w:cs="TH Sarabun New"/>
                <w:sz w:val="30"/>
                <w:szCs w:val="30"/>
                <w:cs/>
              </w:rPr>
              <w:t>ภายในศูนย์ข้อมูลข่าวสารของสำนักงานคณะกรรมการการอุดมศึกษา</w:t>
            </w:r>
            <w:r w:rsidR="00CF6DAE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E57DDF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ดังนี้ </w:t>
            </w:r>
          </w:p>
          <w:p w:rsidR="00CF6DAE" w:rsidRDefault="00895551" w:rsidP="009703C4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CF6DAE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โครงการอนุรักษ์พันธุกรรมพืชอันเนื่องมาจากพระราชดำริสมเด็จพระเทพรัตนราชสุดาฯ </w:t>
            </w:r>
          </w:p>
          <w:p w:rsidR="00895551" w:rsidRPr="00CF6DAE" w:rsidRDefault="00895551" w:rsidP="00CF6DAE">
            <w:pPr>
              <w:pStyle w:val="ListParagraph"/>
              <w:ind w:left="1845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CF6DAE">
              <w:rPr>
                <w:rFonts w:ascii="TH Sarabun New" w:hAnsi="TH Sarabun New" w:cs="TH Sarabun New"/>
                <w:sz w:val="30"/>
                <w:szCs w:val="30"/>
                <w:cs/>
              </w:rPr>
              <w:t>สยามบรมราชกุมารี</w:t>
            </w:r>
          </w:p>
          <w:p w:rsidR="00895551" w:rsidRDefault="00895551" w:rsidP="009703C4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7D3218">
              <w:rPr>
                <w:rFonts w:ascii="TH Sarabun New" w:hAnsi="TH Sarabun New" w:cs="TH Sarabun New"/>
                <w:sz w:val="30"/>
                <w:szCs w:val="30"/>
                <w:cs/>
              </w:rPr>
              <w:t>โครงการจัดตั้งศูนย์บ่มเพาะวิสาหกิจในสถาบันอุดมศึกษา</w:t>
            </w:r>
          </w:p>
          <w:p w:rsidR="00CF6DAE" w:rsidRPr="00CF4C5F" w:rsidRDefault="00CF6DAE" w:rsidP="00CF6DAE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CF6DAE">
              <w:rPr>
                <w:rFonts w:ascii="TH Sarabun New" w:hAnsi="TH Sarabun New" w:cs="TH Sarabun New"/>
                <w:sz w:val="30"/>
                <w:szCs w:val="30"/>
                <w:cs/>
              </w:rPr>
              <w:t>โครงการส่งเสริมการจัดการศึกษาเชิงบูรณาการการเรียนรู้กับการทำงาน</w:t>
            </w:r>
          </w:p>
          <w:p w:rsidR="00895551" w:rsidRPr="00CF6DAE" w:rsidRDefault="00895551" w:rsidP="00CF6DAE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F4C5F">
              <w:rPr>
                <w:rFonts w:ascii="TH Sarabun New" w:hAnsi="TH Sarabun New" w:cs="TH Sarabun New"/>
                <w:sz w:val="30"/>
                <w:szCs w:val="30"/>
                <w:cs/>
              </w:rPr>
              <w:lastRenderedPageBreak/>
              <w:t>โครงการพัฒนาคุณภาพการศึกษาและการพัฒนาท้องถิ่นโดยมีสถาบันอุดมศึกษาเป็นพี่เลี้ยง</w:t>
            </w:r>
          </w:p>
        </w:tc>
      </w:tr>
      <w:tr w:rsidR="00DE2795" w:rsidRPr="003B7C5A" w:rsidTr="006E0252">
        <w:trPr>
          <w:trHeight w:val="841"/>
        </w:trPr>
        <w:tc>
          <w:tcPr>
            <w:tcW w:w="9498" w:type="dxa"/>
            <w:gridSpan w:val="3"/>
          </w:tcPr>
          <w:p w:rsidR="00DE2795" w:rsidRDefault="00DE2795" w:rsidP="009703C4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E2795" w:rsidRPr="00950334" w:rsidRDefault="006821EF" w:rsidP="006821E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07B7B" w:rsidRPr="00E07B7B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สำนักประสานและส่งเสริมกิจการอุดมศึกษามีการแต่งตั้งคณะทำงานในการเปิดเผยข้อมูลข่าวสารของสำนัก</w:t>
            </w:r>
            <w:r w:rsidR="00E07B7B" w:rsidRPr="00BA09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จึงทำให้การติดต่อประสานงาน การมอบหมายงานต่างๆ ที่เกี่ยวข้องสามารถดำเนินการได้อย่างราบรื่นและรวดเร็ว</w:t>
            </w:r>
          </w:p>
        </w:tc>
      </w:tr>
      <w:tr w:rsidR="00DE2795" w:rsidRPr="003B7C5A" w:rsidTr="006E0252">
        <w:trPr>
          <w:trHeight w:val="838"/>
        </w:trPr>
        <w:tc>
          <w:tcPr>
            <w:tcW w:w="9498" w:type="dxa"/>
            <w:gridSpan w:val="3"/>
          </w:tcPr>
          <w:p w:rsidR="00DE2795" w:rsidRDefault="00DE2795" w:rsidP="009703C4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DE2795" w:rsidRPr="000D55E0" w:rsidRDefault="00E07B7B" w:rsidP="009703C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DE2795" w:rsidRPr="003B7C5A" w:rsidTr="006E0252">
        <w:trPr>
          <w:trHeight w:val="851"/>
        </w:trPr>
        <w:tc>
          <w:tcPr>
            <w:tcW w:w="9498" w:type="dxa"/>
            <w:gridSpan w:val="3"/>
          </w:tcPr>
          <w:p w:rsidR="00DE2795" w:rsidRDefault="00DE2795" w:rsidP="009703C4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07B7B" w:rsidRPr="002E6E07" w:rsidRDefault="006821EF" w:rsidP="00E07B7B">
            <w:pPr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  <w:cs/>
              </w:rPr>
              <w:tab/>
            </w:r>
            <w:r w:rsidR="00E07B7B" w:rsidRPr="00011A37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1. </w:t>
            </w:r>
            <w:r w:rsidR="00E07B7B" w:rsidRPr="002E6E07">
              <w:rPr>
                <w:rFonts w:ascii="TH Sarabun New" w:hAnsi="TH Sarabun New" w:cs="TH Sarabun New"/>
                <w:spacing w:val="-4"/>
                <w:sz w:val="30"/>
                <w:szCs w:val="30"/>
                <w:cs/>
              </w:rPr>
              <w:t>คำสั่งสำนักประสาน</w:t>
            </w:r>
            <w:r w:rsidR="002E6E07" w:rsidRPr="002E6E07">
              <w:rPr>
                <w:rFonts w:ascii="TH Sarabun New" w:hAnsi="TH Sarabun New" w:cs="TH Sarabun New"/>
                <w:spacing w:val="-4"/>
                <w:sz w:val="30"/>
                <w:szCs w:val="30"/>
                <w:cs/>
              </w:rPr>
              <w:t>และส่งเสริมกิจการอุดมศึกษา ที่ 1/2562</w:t>
            </w:r>
            <w:r w:rsidR="00E07B7B" w:rsidRPr="002E6E07">
              <w:rPr>
                <w:rFonts w:ascii="TH Sarabun New" w:hAnsi="TH Sarabun New" w:cs="TH Sarabun New"/>
                <w:spacing w:val="-4"/>
                <w:sz w:val="30"/>
                <w:szCs w:val="30"/>
                <w:cs/>
              </w:rPr>
              <w:t xml:space="preserve"> เรื่อง แต่งตั้งคณะทำงานในการเปิดเผย</w:t>
            </w:r>
            <w:r w:rsidR="00E07B7B" w:rsidRPr="002E6E07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ข้อมูลข่าวสารของสำนัก ลงวันที่ </w:t>
            </w:r>
            <w:r w:rsidR="002E6E07" w:rsidRPr="002E6E07">
              <w:rPr>
                <w:rFonts w:ascii="TH Sarabun New" w:hAnsi="TH Sarabun New" w:cs="TH Sarabun New"/>
                <w:sz w:val="30"/>
                <w:szCs w:val="30"/>
              </w:rPr>
              <w:t>4</w:t>
            </w:r>
            <w:r w:rsidR="002E6E07" w:rsidRPr="002E6E07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  <w:r w:rsidR="002E6E07" w:rsidRPr="002E6E07">
              <w:rPr>
                <w:rFonts w:ascii="TH Sarabun New" w:hAnsi="TH Sarabun New" w:cs="TH Sarabun New" w:hint="cs"/>
                <w:sz w:val="30"/>
                <w:szCs w:val="30"/>
                <w:cs/>
              </w:rPr>
              <w:t>มกราคม</w:t>
            </w:r>
            <w:r w:rsidR="002E6E07" w:rsidRPr="002E6E07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2562</w:t>
            </w:r>
          </w:p>
          <w:p w:rsidR="00E07B7B" w:rsidRPr="00011A37" w:rsidRDefault="006821EF" w:rsidP="00E07B7B">
            <w:pPr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ab/>
            </w:r>
            <w:r w:rsidR="00E07B7B" w:rsidRPr="00011A37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="00E07B7B" w:rsidRPr="00011A37">
              <w:rPr>
                <w:rFonts w:ascii="TH Sarabun New" w:hAnsi="TH Sarabun New" w:cs="TH Sarabun New"/>
                <w:sz w:val="30"/>
                <w:szCs w:val="30"/>
                <w:cs/>
              </w:rPr>
              <w:t>. เว็บเพ็จของสำนักประสานและส่งเสริมกิจการอุดมศึกษาที่เผยแพร่โครงการที่อยู่ในความรับผิดชอบของสำนัก (</w:t>
            </w:r>
            <w:r w:rsidR="00E07B7B" w:rsidRPr="00011A37">
              <w:rPr>
                <w:rFonts w:ascii="TH Sarabun New" w:hAnsi="TH Sarabun New" w:cs="TH Sarabun New"/>
                <w:sz w:val="30"/>
                <w:szCs w:val="30"/>
              </w:rPr>
              <w:t>www</w:t>
            </w:r>
            <w:r w:rsidR="00E07B7B" w:rsidRPr="00011A37">
              <w:rPr>
                <w:rFonts w:ascii="TH Sarabun New" w:hAnsi="TH Sarabun New" w:cs="TH Sarabun New"/>
                <w:sz w:val="30"/>
                <w:szCs w:val="30"/>
                <w:cs/>
              </w:rPr>
              <w:t>.</w:t>
            </w:r>
            <w:r w:rsidR="00E07B7B" w:rsidRPr="00011A37">
              <w:rPr>
                <w:rFonts w:ascii="TH Sarabun New" w:hAnsi="TH Sarabun New" w:cs="TH Sarabun New"/>
                <w:sz w:val="30"/>
                <w:szCs w:val="30"/>
              </w:rPr>
              <w:t>mua</w:t>
            </w:r>
            <w:r w:rsidR="00E07B7B" w:rsidRPr="00011A37">
              <w:rPr>
                <w:rFonts w:ascii="TH Sarabun New" w:hAnsi="TH Sarabun New" w:cs="TH Sarabun New"/>
                <w:sz w:val="30"/>
                <w:szCs w:val="30"/>
                <w:cs/>
              </w:rPr>
              <w:t>.</w:t>
            </w:r>
            <w:r w:rsidR="00E07B7B" w:rsidRPr="00011A37">
              <w:rPr>
                <w:rFonts w:ascii="TH Sarabun New" w:hAnsi="TH Sarabun New" w:cs="TH Sarabun New"/>
                <w:sz w:val="30"/>
                <w:szCs w:val="30"/>
              </w:rPr>
              <w:t>go</w:t>
            </w:r>
            <w:r w:rsidR="00E07B7B" w:rsidRPr="00011A37">
              <w:rPr>
                <w:rFonts w:ascii="TH Sarabun New" w:hAnsi="TH Sarabun New" w:cs="TH Sarabun New"/>
                <w:sz w:val="30"/>
                <w:szCs w:val="30"/>
                <w:cs/>
              </w:rPr>
              <w:t>.</w:t>
            </w:r>
            <w:r w:rsidR="00E07B7B" w:rsidRPr="00011A37">
              <w:rPr>
                <w:rFonts w:ascii="TH Sarabun New" w:hAnsi="TH Sarabun New" w:cs="TH Sarabun New"/>
                <w:sz w:val="30"/>
                <w:szCs w:val="30"/>
              </w:rPr>
              <w:t>th</w:t>
            </w:r>
            <w:r w:rsidR="00E07B7B" w:rsidRPr="00011A37">
              <w:rPr>
                <w:rFonts w:ascii="TH Sarabun New" w:hAnsi="TH Sarabun New" w:cs="TH Sarabun New"/>
                <w:sz w:val="30"/>
                <w:szCs w:val="30"/>
                <w:cs/>
              </w:rPr>
              <w:t>/</w:t>
            </w:r>
            <w:r w:rsidR="00E07B7B" w:rsidRPr="00011A37">
              <w:rPr>
                <w:rFonts w:ascii="TH Sarabun New" w:hAnsi="TH Sarabun New" w:cs="TH Sarabun New"/>
                <w:sz w:val="30"/>
                <w:szCs w:val="30"/>
              </w:rPr>
              <w:t>users</w:t>
            </w:r>
            <w:r w:rsidR="00E07B7B" w:rsidRPr="00011A37">
              <w:rPr>
                <w:rFonts w:ascii="TH Sarabun New" w:hAnsi="TH Sarabun New" w:cs="TH Sarabun New"/>
                <w:sz w:val="30"/>
                <w:szCs w:val="30"/>
                <w:cs/>
              </w:rPr>
              <w:t>/</w:t>
            </w:r>
            <w:r w:rsidR="00E07B7B" w:rsidRPr="00011A37">
              <w:rPr>
                <w:rFonts w:ascii="TH Sarabun New" w:hAnsi="TH Sarabun New" w:cs="TH Sarabun New"/>
                <w:sz w:val="30"/>
                <w:szCs w:val="30"/>
              </w:rPr>
              <w:t>bphe</w:t>
            </w:r>
            <w:r w:rsidR="00E07B7B" w:rsidRPr="00011A37">
              <w:rPr>
                <w:rFonts w:ascii="TH Sarabun New" w:hAnsi="TH Sarabun New" w:cs="TH Sarabun New"/>
                <w:sz w:val="30"/>
                <w:szCs w:val="30"/>
                <w:cs/>
              </w:rPr>
              <w:t>/</w:t>
            </w:r>
            <w:r w:rsidR="00E07B7B" w:rsidRPr="00011A37">
              <w:rPr>
                <w:rFonts w:ascii="TH Sarabun New" w:hAnsi="TH Sarabun New" w:cs="TH Sarabun New"/>
                <w:sz w:val="30"/>
                <w:szCs w:val="30"/>
              </w:rPr>
              <w:t>bs</w:t>
            </w:r>
            <w:r w:rsidR="00E07B7B" w:rsidRPr="00011A37">
              <w:rPr>
                <w:rFonts w:ascii="TH Sarabun New" w:hAnsi="TH Sarabun New" w:cs="TH Sarabun New"/>
                <w:sz w:val="30"/>
                <w:szCs w:val="30"/>
                <w:cs/>
              </w:rPr>
              <w:t>/)</w:t>
            </w:r>
          </w:p>
          <w:p w:rsidR="00DE2795" w:rsidRPr="002E6E07" w:rsidRDefault="006821EF" w:rsidP="009703C4">
            <w:pPr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/>
                <w:sz w:val="30"/>
                <w:szCs w:val="30"/>
                <w:cs/>
              </w:rPr>
              <w:tab/>
            </w:r>
            <w:r w:rsidR="00E07B7B" w:rsidRPr="00011A37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3. หนังสือที่ </w:t>
            </w:r>
            <w:r w:rsidR="002E6E07">
              <w:rPr>
                <w:rFonts w:ascii="TH Sarabun New" w:hAnsi="TH Sarabun New" w:cs="TH Sarabun New"/>
                <w:sz w:val="30"/>
                <w:szCs w:val="30"/>
                <w:cs/>
              </w:rPr>
              <w:t>ศธ 0505(1)/551 ลงวันที่ 29 มีนาคม 2562</w:t>
            </w:r>
            <w:r w:rsidR="00E07B7B" w:rsidRPr="00011A37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สำนักประสานและส่งเสริมกิจการอุดมศึกษาจัดส่งข้อมูลโครงการที่อยู่ในความรับผิดชอบของสำนัก จำนวน 4 โครงการ ให้กลุ่มงานประชามสัมพันธ์ สำนักอำนวยการ พร้อมรายละเอียดของโครงการดังกล่าว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B1A5D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133" w:rsidRDefault="002D6133">
      <w:r>
        <w:separator/>
      </w:r>
    </w:p>
  </w:endnote>
  <w:endnote w:type="continuationSeparator" w:id="0">
    <w:p w:rsidR="002D6133" w:rsidRDefault="002D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133" w:rsidRDefault="002D6133">
      <w:r>
        <w:separator/>
      </w:r>
    </w:p>
  </w:footnote>
  <w:footnote w:type="continuationSeparator" w:id="0">
    <w:p w:rsidR="002D6133" w:rsidRDefault="002D6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90B00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รายนงานผลการปฏิบัติราชการตามคำรับรองการปฏิบัติราชการ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50C4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90B00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รายนงานผลการปฏิบัติราชการตามคำรับรองการปฏิบัติราชการ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50C4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51F2421"/>
    <w:multiLevelType w:val="hybridMultilevel"/>
    <w:tmpl w:val="D3A04B7A"/>
    <w:lvl w:ilvl="0" w:tplc="E6E2F60C">
      <w:start w:val="3"/>
      <w:numFmt w:val="bullet"/>
      <w:lvlText w:val=""/>
      <w:lvlJc w:val="left"/>
      <w:pPr>
        <w:ind w:left="1128" w:hanging="360"/>
      </w:pPr>
      <w:rPr>
        <w:rFonts w:ascii="Wingdings" w:eastAsia="Times New Roman" w:hAnsi="Wingdings" w:cs="TH SarabunPSK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" w15:restartNumberingAfterBreak="0">
    <w:nsid w:val="1242232B"/>
    <w:multiLevelType w:val="hybridMultilevel"/>
    <w:tmpl w:val="A95EE68A"/>
    <w:lvl w:ilvl="0" w:tplc="E6CA8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63479CF"/>
    <w:multiLevelType w:val="hybridMultilevel"/>
    <w:tmpl w:val="D19CD6D8"/>
    <w:lvl w:ilvl="0" w:tplc="5F98E4F2">
      <w:start w:val="1"/>
      <w:numFmt w:val="decimal"/>
      <w:lvlText w:val="%1)"/>
      <w:lvlJc w:val="left"/>
      <w:pPr>
        <w:ind w:left="18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9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145F6"/>
    <w:rsid w:val="000246DC"/>
    <w:rsid w:val="00025C73"/>
    <w:rsid w:val="00031EAA"/>
    <w:rsid w:val="00050C4B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05E5"/>
    <w:rsid w:val="002632AB"/>
    <w:rsid w:val="00266EF2"/>
    <w:rsid w:val="002847E9"/>
    <w:rsid w:val="00291336"/>
    <w:rsid w:val="002D07A9"/>
    <w:rsid w:val="002D0F9B"/>
    <w:rsid w:val="002D2958"/>
    <w:rsid w:val="002D6133"/>
    <w:rsid w:val="002D67F4"/>
    <w:rsid w:val="002E14E8"/>
    <w:rsid w:val="002E6E07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4D5F2C"/>
    <w:rsid w:val="005047DE"/>
    <w:rsid w:val="00516FD7"/>
    <w:rsid w:val="005437F6"/>
    <w:rsid w:val="00546DE3"/>
    <w:rsid w:val="0057115A"/>
    <w:rsid w:val="005725B6"/>
    <w:rsid w:val="0058298B"/>
    <w:rsid w:val="00583EED"/>
    <w:rsid w:val="00590B00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068B"/>
    <w:rsid w:val="006821EF"/>
    <w:rsid w:val="00682347"/>
    <w:rsid w:val="00690952"/>
    <w:rsid w:val="006B1A5D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4757D"/>
    <w:rsid w:val="00757110"/>
    <w:rsid w:val="007605D4"/>
    <w:rsid w:val="00764DED"/>
    <w:rsid w:val="007706C4"/>
    <w:rsid w:val="0078669D"/>
    <w:rsid w:val="007A21D4"/>
    <w:rsid w:val="007A5E7D"/>
    <w:rsid w:val="007C0E01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81006"/>
    <w:rsid w:val="00895551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53EA9"/>
    <w:rsid w:val="00962371"/>
    <w:rsid w:val="00962B83"/>
    <w:rsid w:val="009703C4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26339"/>
    <w:rsid w:val="00A303B1"/>
    <w:rsid w:val="00A3060C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5078C"/>
    <w:rsid w:val="00C54A21"/>
    <w:rsid w:val="00C6134E"/>
    <w:rsid w:val="00C67D71"/>
    <w:rsid w:val="00CC19E2"/>
    <w:rsid w:val="00CE50B1"/>
    <w:rsid w:val="00CF0196"/>
    <w:rsid w:val="00CF3A4A"/>
    <w:rsid w:val="00CF45AF"/>
    <w:rsid w:val="00CF6DAE"/>
    <w:rsid w:val="00D134A9"/>
    <w:rsid w:val="00D20571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1CD5"/>
    <w:rsid w:val="00DE1A2C"/>
    <w:rsid w:val="00DE2795"/>
    <w:rsid w:val="00DE5095"/>
    <w:rsid w:val="00DE6CC4"/>
    <w:rsid w:val="00DF0979"/>
    <w:rsid w:val="00DF2CE3"/>
    <w:rsid w:val="00DF5A0B"/>
    <w:rsid w:val="00E04588"/>
    <w:rsid w:val="00E07B7B"/>
    <w:rsid w:val="00E13428"/>
    <w:rsid w:val="00E36CAD"/>
    <w:rsid w:val="00E379B3"/>
    <w:rsid w:val="00E40020"/>
    <w:rsid w:val="00E52C4C"/>
    <w:rsid w:val="00E70398"/>
    <w:rsid w:val="00E873D6"/>
    <w:rsid w:val="00EA72D1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33A3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609C35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A306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5618C-EF1D-420B-BEC6-BEC30257C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46</TotalTime>
  <Pages>5</Pages>
  <Words>1668</Words>
  <Characters>9510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17</cp:revision>
  <cp:lastPrinted>2019-05-28T08:59:00Z</cp:lastPrinted>
  <dcterms:created xsi:type="dcterms:W3CDTF">2019-04-18T10:13:00Z</dcterms:created>
  <dcterms:modified xsi:type="dcterms:W3CDTF">2019-06-11T09:28:00Z</dcterms:modified>
</cp:coreProperties>
</file>